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D0207" w14:textId="77777777" w:rsidR="00AC188C" w:rsidRDefault="00AC188C" w:rsidP="00AC188C">
      <w:pPr>
        <w:spacing w:line="480" w:lineRule="auto"/>
        <w:jc w:val="center"/>
        <w:rPr>
          <w:rFonts w:ascii="Times New Roman" w:hAnsi="Times New Roman" w:cs="Times New Roman"/>
          <w:sz w:val="24"/>
          <w:szCs w:val="24"/>
        </w:rPr>
      </w:pPr>
    </w:p>
    <w:p w14:paraId="4AF39E6F" w14:textId="77777777" w:rsidR="00AC188C" w:rsidRDefault="00AC188C" w:rsidP="00AC188C">
      <w:pPr>
        <w:spacing w:line="480" w:lineRule="auto"/>
        <w:jc w:val="center"/>
        <w:rPr>
          <w:rFonts w:ascii="Times New Roman" w:hAnsi="Times New Roman" w:cs="Times New Roman"/>
          <w:sz w:val="24"/>
          <w:szCs w:val="24"/>
        </w:rPr>
      </w:pPr>
    </w:p>
    <w:p w14:paraId="7F11E4A2" w14:textId="77777777" w:rsidR="00AC188C" w:rsidRDefault="00AC188C" w:rsidP="00AC188C">
      <w:pPr>
        <w:spacing w:line="480" w:lineRule="auto"/>
        <w:jc w:val="center"/>
        <w:rPr>
          <w:rFonts w:ascii="Times New Roman" w:hAnsi="Times New Roman" w:cs="Times New Roman"/>
          <w:sz w:val="24"/>
          <w:szCs w:val="24"/>
        </w:rPr>
      </w:pPr>
    </w:p>
    <w:p w14:paraId="6C7D12A9" w14:textId="47051D2C" w:rsidR="00AC188C" w:rsidRDefault="0031640E" w:rsidP="0031640E">
      <w:pPr>
        <w:tabs>
          <w:tab w:val="left" w:pos="4200"/>
        </w:tabs>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p w14:paraId="1541C852" w14:textId="77777777" w:rsidR="00AC188C" w:rsidRDefault="00AC188C" w:rsidP="00AC188C">
      <w:pPr>
        <w:spacing w:line="480" w:lineRule="auto"/>
        <w:jc w:val="center"/>
        <w:rPr>
          <w:rFonts w:ascii="Times New Roman" w:hAnsi="Times New Roman" w:cs="Times New Roman"/>
          <w:sz w:val="24"/>
          <w:szCs w:val="24"/>
        </w:rPr>
      </w:pPr>
    </w:p>
    <w:p w14:paraId="17AEAD0F" w14:textId="77777777" w:rsidR="0003648F" w:rsidRDefault="00071152" w:rsidP="00AC188C">
      <w:pPr>
        <w:spacing w:line="480" w:lineRule="auto"/>
        <w:jc w:val="center"/>
        <w:rPr>
          <w:rFonts w:ascii="Times New Roman" w:hAnsi="Times New Roman" w:cs="Times New Roman"/>
          <w:sz w:val="24"/>
          <w:szCs w:val="24"/>
        </w:rPr>
      </w:pPr>
      <w:r w:rsidRPr="0003648F">
        <w:rPr>
          <w:rFonts w:ascii="Times New Roman" w:hAnsi="Times New Roman" w:cs="Times New Roman"/>
          <w:sz w:val="24"/>
          <w:szCs w:val="24"/>
        </w:rPr>
        <w:t>Mombasa, the Hive of Kenyan Sweetness</w:t>
      </w:r>
    </w:p>
    <w:p w14:paraId="2331E5ED" w14:textId="77777777" w:rsidR="0003648F" w:rsidRDefault="00071152" w:rsidP="00AC188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C4E87E5" w14:textId="77777777" w:rsidR="0003648F" w:rsidRDefault="00071152" w:rsidP="00AC188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BC02B03" w14:textId="77777777" w:rsidR="002F0F00" w:rsidRDefault="00071152" w:rsidP="00AC188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63F1598" w14:textId="77777777" w:rsidR="00D00763" w:rsidRDefault="00071152" w:rsidP="00AC188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Mombasa, the Hive of Kenyan Sweetness</w:t>
      </w:r>
    </w:p>
    <w:p w14:paraId="0D2C134E" w14:textId="77777777" w:rsidR="002B2527" w:rsidRDefault="00071152" w:rsidP="00AC188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city of Mombasa is one of the coveted places in the East African nation, Kenya.</w:t>
      </w:r>
      <w:r w:rsidR="0068055E">
        <w:rPr>
          <w:rFonts w:ascii="Times New Roman" w:hAnsi="Times New Roman" w:cs="Times New Roman"/>
          <w:sz w:val="24"/>
          <w:szCs w:val="24"/>
        </w:rPr>
        <w:t xml:space="preserve"> Mombasa city</w:t>
      </w:r>
      <w:r w:rsidR="00574A8F">
        <w:rPr>
          <w:rFonts w:ascii="Times New Roman" w:hAnsi="Times New Roman" w:cs="Times New Roman"/>
          <w:sz w:val="24"/>
          <w:szCs w:val="24"/>
        </w:rPr>
        <w:t xml:space="preserve"> rests on the coastal stretch of the South East part of the Kenyan nation. It borders the Indian Ocean on the East and the what makes it so unique is that it is an island which is only connected to the Kenyan mainland by </w:t>
      </w:r>
      <w:r w:rsidR="00DF45D1">
        <w:rPr>
          <w:rFonts w:ascii="Times New Roman" w:hAnsi="Times New Roman" w:cs="Times New Roman"/>
          <w:sz w:val="24"/>
          <w:szCs w:val="24"/>
        </w:rPr>
        <w:t>The Nairobi-Mombasa Highway.</w:t>
      </w:r>
    </w:p>
    <w:p w14:paraId="47FFBF71" w14:textId="77777777" w:rsidR="009F6C8B" w:rsidRDefault="00071152" w:rsidP="00AC18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sz w:val="24"/>
          <w:szCs w:val="24"/>
        </w:rPr>
        <w:t>Mombasa, one does not need to wait for the winter season to enjoy the beautiful sunshine</w:t>
      </w:r>
      <w:r w:rsidR="00DE17B8">
        <w:rPr>
          <w:rFonts w:ascii="Times New Roman" w:hAnsi="Times New Roman" w:cs="Times New Roman"/>
          <w:sz w:val="24"/>
          <w:szCs w:val="24"/>
        </w:rPr>
        <w:t>.</w:t>
      </w:r>
      <w:r>
        <w:rPr>
          <w:rFonts w:ascii="Times New Roman" w:hAnsi="Times New Roman" w:cs="Times New Roman"/>
          <w:sz w:val="24"/>
          <w:szCs w:val="24"/>
        </w:rPr>
        <w:t xml:space="preserve"> The sunshine is always there most of the time throughout the year. Not unless it is a rainy season like that of the El Nino rain season, Mombasa always experiences br</w:t>
      </w:r>
      <w:r>
        <w:rPr>
          <w:rFonts w:ascii="Times New Roman" w:hAnsi="Times New Roman" w:cs="Times New Roman"/>
          <w:sz w:val="24"/>
          <w:szCs w:val="24"/>
        </w:rPr>
        <w:t xml:space="preserve">ight sunny days that have now become one of the </w:t>
      </w:r>
      <w:r w:rsidR="00DE17B8">
        <w:rPr>
          <w:rFonts w:ascii="Times New Roman" w:hAnsi="Times New Roman" w:cs="Times New Roman"/>
          <w:sz w:val="24"/>
          <w:szCs w:val="24"/>
        </w:rPr>
        <w:t>main</w:t>
      </w:r>
      <w:r>
        <w:rPr>
          <w:rFonts w:ascii="Times New Roman" w:hAnsi="Times New Roman" w:cs="Times New Roman"/>
          <w:sz w:val="24"/>
          <w:szCs w:val="24"/>
        </w:rPr>
        <w:t xml:space="preserve"> reasons why tourists from all over the world want to visit the beautiful city of Mombasa.</w:t>
      </w:r>
    </w:p>
    <w:p w14:paraId="39602F90" w14:textId="77777777" w:rsidR="00446C21" w:rsidRDefault="00071152" w:rsidP="00AC18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Apart from the sunshine, the </w:t>
      </w:r>
      <w:r w:rsidR="00DE17B8">
        <w:rPr>
          <w:rFonts w:ascii="Times New Roman" w:hAnsi="Times New Roman" w:cs="Times New Roman"/>
          <w:sz w:val="24"/>
          <w:szCs w:val="24"/>
        </w:rPr>
        <w:t>sandy</w:t>
      </w:r>
      <w:r>
        <w:rPr>
          <w:rFonts w:ascii="Times New Roman" w:hAnsi="Times New Roman" w:cs="Times New Roman"/>
          <w:sz w:val="24"/>
          <w:szCs w:val="24"/>
        </w:rPr>
        <w:t xml:space="preserve"> beaches in places such as Diani beaches attract many people. Mombasa is </w:t>
      </w:r>
      <w:r w:rsidR="00DE17B8">
        <w:rPr>
          <w:rFonts w:ascii="Times New Roman" w:hAnsi="Times New Roman" w:cs="Times New Roman"/>
          <w:sz w:val="24"/>
          <w:szCs w:val="24"/>
        </w:rPr>
        <w:t>blessed</w:t>
      </w:r>
      <w:r>
        <w:rPr>
          <w:rFonts w:ascii="Times New Roman" w:hAnsi="Times New Roman" w:cs="Times New Roman"/>
          <w:sz w:val="24"/>
          <w:szCs w:val="24"/>
        </w:rPr>
        <w:t xml:space="preserve"> to have a cycle of high and low tides every day and when the water </w:t>
      </w:r>
      <w:r w:rsidR="00DE17B8">
        <w:rPr>
          <w:rFonts w:ascii="Times New Roman" w:hAnsi="Times New Roman" w:cs="Times New Roman"/>
          <w:sz w:val="24"/>
          <w:szCs w:val="24"/>
        </w:rPr>
        <w:t>recedes</w:t>
      </w:r>
      <w:r>
        <w:rPr>
          <w:rFonts w:ascii="Times New Roman" w:hAnsi="Times New Roman" w:cs="Times New Roman"/>
          <w:sz w:val="24"/>
          <w:szCs w:val="24"/>
        </w:rPr>
        <w:t xml:space="preserve"> in early in the day, beautiful sandy beaches are left for people to lie on and feel the </w:t>
      </w:r>
      <w:r w:rsidR="00DE17B8">
        <w:rPr>
          <w:rFonts w:ascii="Times New Roman" w:hAnsi="Times New Roman" w:cs="Times New Roman"/>
          <w:sz w:val="24"/>
          <w:szCs w:val="24"/>
        </w:rPr>
        <w:t>breeze</w:t>
      </w:r>
      <w:r>
        <w:rPr>
          <w:rFonts w:ascii="Times New Roman" w:hAnsi="Times New Roman" w:cs="Times New Roman"/>
          <w:sz w:val="24"/>
          <w:szCs w:val="24"/>
        </w:rPr>
        <w:t xml:space="preserve"> of the Indian ocean until late in the evening when the high tides swallow bigg</w:t>
      </w:r>
      <w:r>
        <w:rPr>
          <w:rFonts w:ascii="Times New Roman" w:hAnsi="Times New Roman" w:cs="Times New Roman"/>
          <w:sz w:val="24"/>
          <w:szCs w:val="24"/>
        </w:rPr>
        <w:t>er parts of the beach.</w:t>
      </w:r>
      <w:r w:rsidR="00D53752">
        <w:rPr>
          <w:rFonts w:ascii="Times New Roman" w:hAnsi="Times New Roman" w:cs="Times New Roman"/>
          <w:sz w:val="24"/>
          <w:szCs w:val="24"/>
        </w:rPr>
        <w:t xml:space="preserve"> The white sandy beaches in Mombasa county </w:t>
      </w:r>
      <w:r w:rsidR="00DE17B8">
        <w:rPr>
          <w:rFonts w:ascii="Times New Roman" w:hAnsi="Times New Roman" w:cs="Times New Roman"/>
          <w:sz w:val="24"/>
          <w:szCs w:val="24"/>
        </w:rPr>
        <w:t>always</w:t>
      </w:r>
      <w:r w:rsidR="00D53752">
        <w:rPr>
          <w:rFonts w:ascii="Times New Roman" w:hAnsi="Times New Roman" w:cs="Times New Roman"/>
          <w:sz w:val="24"/>
          <w:szCs w:val="24"/>
        </w:rPr>
        <w:t xml:space="preserve"> hos</w:t>
      </w:r>
      <w:r w:rsidR="00DE17B8">
        <w:rPr>
          <w:rFonts w:ascii="Times New Roman" w:hAnsi="Times New Roman" w:cs="Times New Roman"/>
          <w:sz w:val="24"/>
          <w:szCs w:val="24"/>
        </w:rPr>
        <w:t>ts</w:t>
      </w:r>
      <w:r w:rsidR="00D53752">
        <w:rPr>
          <w:rFonts w:ascii="Times New Roman" w:hAnsi="Times New Roman" w:cs="Times New Roman"/>
          <w:sz w:val="24"/>
          <w:szCs w:val="24"/>
        </w:rPr>
        <w:t xml:space="preserve"> </w:t>
      </w:r>
      <w:r w:rsidR="00DE17B8">
        <w:rPr>
          <w:rFonts w:ascii="Times New Roman" w:hAnsi="Times New Roman" w:cs="Times New Roman"/>
          <w:sz w:val="24"/>
          <w:szCs w:val="24"/>
        </w:rPr>
        <w:t>thousands</w:t>
      </w:r>
      <w:r w:rsidR="00D53752">
        <w:rPr>
          <w:rFonts w:ascii="Times New Roman" w:hAnsi="Times New Roman" w:cs="Times New Roman"/>
          <w:sz w:val="24"/>
          <w:szCs w:val="24"/>
        </w:rPr>
        <w:t xml:space="preserve"> of people from various parts of the country itself and also from different parts of the world mingling and enjoying life. </w:t>
      </w:r>
    </w:p>
    <w:p w14:paraId="29392A8C" w14:textId="77777777" w:rsidR="00C93648" w:rsidRDefault="00071152" w:rsidP="00AC188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Swahili cultur</w:t>
      </w:r>
      <w:r>
        <w:rPr>
          <w:rFonts w:ascii="Times New Roman" w:hAnsi="Times New Roman" w:cs="Times New Roman"/>
          <w:sz w:val="24"/>
          <w:szCs w:val="24"/>
        </w:rPr>
        <w:t xml:space="preserve">e in Mombasa is another thing that adds to the </w:t>
      </w:r>
      <w:r w:rsidR="00DE17B8">
        <w:rPr>
          <w:rFonts w:ascii="Times New Roman" w:hAnsi="Times New Roman" w:cs="Times New Roman"/>
          <w:sz w:val="24"/>
          <w:szCs w:val="24"/>
        </w:rPr>
        <w:t>sweetness</w:t>
      </w:r>
      <w:r>
        <w:rPr>
          <w:rFonts w:ascii="Times New Roman" w:hAnsi="Times New Roman" w:cs="Times New Roman"/>
          <w:sz w:val="24"/>
          <w:szCs w:val="24"/>
        </w:rPr>
        <w:t xml:space="preserve"> of Mombasa. The Swahili people are well known in Kenya for their delicious foods derived from well-crafted recipes that leave the </w:t>
      </w:r>
      <w:r w:rsidR="00A0363B">
        <w:rPr>
          <w:rFonts w:ascii="Times New Roman" w:hAnsi="Times New Roman" w:cs="Times New Roman"/>
          <w:sz w:val="24"/>
          <w:szCs w:val="24"/>
        </w:rPr>
        <w:t>visitors</w:t>
      </w:r>
      <w:r>
        <w:rPr>
          <w:rFonts w:ascii="Times New Roman" w:hAnsi="Times New Roman" w:cs="Times New Roman"/>
          <w:sz w:val="24"/>
          <w:szCs w:val="24"/>
        </w:rPr>
        <w:t xml:space="preserve"> licking their fingers.</w:t>
      </w:r>
      <w:r w:rsidR="00A0363B">
        <w:rPr>
          <w:rFonts w:ascii="Times New Roman" w:hAnsi="Times New Roman" w:cs="Times New Roman"/>
          <w:sz w:val="24"/>
          <w:szCs w:val="24"/>
        </w:rPr>
        <w:t xml:space="preserve"> This is the place where you get to eat fresh-water lake tilapia, which comes from Lake Victoria in Kisumu County. This, together with there "mahamri" made from baking flour </w:t>
      </w:r>
      <w:r w:rsidR="00DE17B8">
        <w:rPr>
          <w:rFonts w:ascii="Times New Roman" w:hAnsi="Times New Roman" w:cs="Times New Roman"/>
          <w:sz w:val="24"/>
          <w:szCs w:val="24"/>
        </w:rPr>
        <w:t>with</w:t>
      </w:r>
      <w:r w:rsidR="00A0363B">
        <w:rPr>
          <w:rFonts w:ascii="Times New Roman" w:hAnsi="Times New Roman" w:cs="Times New Roman"/>
          <w:sz w:val="24"/>
          <w:szCs w:val="24"/>
        </w:rPr>
        <w:t xml:space="preserve"> other secret spices that make the outcome to be finger </w:t>
      </w:r>
      <w:r w:rsidR="00A0363B">
        <w:rPr>
          <w:rFonts w:ascii="Times New Roman" w:hAnsi="Times New Roman" w:cs="Times New Roman"/>
          <w:sz w:val="24"/>
          <w:szCs w:val="24"/>
        </w:rPr>
        <w:lastRenderedPageBreak/>
        <w:t>licking good.</w:t>
      </w:r>
      <w:r w:rsidR="00BC459B">
        <w:rPr>
          <w:rFonts w:ascii="Times New Roman" w:hAnsi="Times New Roman" w:cs="Times New Roman"/>
          <w:sz w:val="24"/>
          <w:szCs w:val="24"/>
        </w:rPr>
        <w:t xml:space="preserve"> Apart from the food, Swahili women in Mombasa are just gorgeously remarkable. The Swahili people have a culture where mothers teach their girls how to </w:t>
      </w:r>
      <w:r w:rsidR="00DE17B8">
        <w:rPr>
          <w:rFonts w:ascii="Times New Roman" w:hAnsi="Times New Roman" w:cs="Times New Roman"/>
          <w:sz w:val="24"/>
          <w:szCs w:val="24"/>
        </w:rPr>
        <w:t>attract</w:t>
      </w:r>
      <w:r w:rsidR="00BC459B">
        <w:rPr>
          <w:rFonts w:ascii="Times New Roman" w:hAnsi="Times New Roman" w:cs="Times New Roman"/>
          <w:sz w:val="24"/>
          <w:szCs w:val="24"/>
        </w:rPr>
        <w:t xml:space="preserve"> men and on how to take </w:t>
      </w:r>
      <w:r w:rsidR="00DE17B8">
        <w:rPr>
          <w:rFonts w:ascii="Times New Roman" w:hAnsi="Times New Roman" w:cs="Times New Roman"/>
          <w:sz w:val="24"/>
          <w:szCs w:val="24"/>
        </w:rPr>
        <w:t>care of</w:t>
      </w:r>
      <w:r w:rsidR="00BC459B">
        <w:rPr>
          <w:rFonts w:ascii="Times New Roman" w:hAnsi="Times New Roman" w:cs="Times New Roman"/>
          <w:sz w:val="24"/>
          <w:szCs w:val="24"/>
        </w:rPr>
        <w:t xml:space="preserve"> their bodies. This is a cultural aspect that helps the Swahili people </w:t>
      </w:r>
      <w:r w:rsidR="00DE17B8">
        <w:rPr>
          <w:rFonts w:ascii="Times New Roman" w:hAnsi="Times New Roman" w:cs="Times New Roman"/>
          <w:sz w:val="24"/>
          <w:szCs w:val="24"/>
        </w:rPr>
        <w:t>in</w:t>
      </w:r>
      <w:r w:rsidR="00BC459B">
        <w:rPr>
          <w:rFonts w:ascii="Times New Roman" w:hAnsi="Times New Roman" w:cs="Times New Roman"/>
          <w:sz w:val="24"/>
          <w:szCs w:val="24"/>
        </w:rPr>
        <w:t xml:space="preserve"> Mombasa to be extremely attractive to the eyes of men.</w:t>
      </w:r>
    </w:p>
    <w:p w14:paraId="203264D6" w14:textId="77777777" w:rsidR="00BC459B" w:rsidRDefault="00071152" w:rsidP="00AC18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Temperatures in </w:t>
      </w:r>
      <w:r w:rsidR="00DE17B8">
        <w:rPr>
          <w:rFonts w:ascii="Times New Roman" w:hAnsi="Times New Roman" w:cs="Times New Roman"/>
          <w:sz w:val="24"/>
          <w:szCs w:val="24"/>
        </w:rPr>
        <w:t>Mombasa</w:t>
      </w:r>
      <w:r>
        <w:rPr>
          <w:rFonts w:ascii="Times New Roman" w:hAnsi="Times New Roman" w:cs="Times New Roman"/>
          <w:sz w:val="24"/>
          <w:szCs w:val="24"/>
        </w:rPr>
        <w:t xml:space="preserve"> are always high even when it is raining. As such, there is no much cold that can necessitate dressing in heavy clothes. In fact, </w:t>
      </w:r>
      <w:r w:rsidR="00DE17B8">
        <w:rPr>
          <w:rFonts w:ascii="Times New Roman" w:hAnsi="Times New Roman" w:cs="Times New Roman"/>
          <w:sz w:val="24"/>
          <w:szCs w:val="24"/>
        </w:rPr>
        <w:t>at</w:t>
      </w:r>
      <w:r>
        <w:rPr>
          <w:rFonts w:ascii="Times New Roman" w:hAnsi="Times New Roman" w:cs="Times New Roman"/>
          <w:sz w:val="24"/>
          <w:szCs w:val="24"/>
        </w:rPr>
        <w:t xml:space="preserve"> night,</w:t>
      </w:r>
      <w:r>
        <w:rPr>
          <w:rFonts w:ascii="Times New Roman" w:hAnsi="Times New Roman" w:cs="Times New Roman"/>
          <w:sz w:val="24"/>
          <w:szCs w:val="24"/>
        </w:rPr>
        <w:t xml:space="preserve"> there is no need for a heavy duvet in bed. A </w:t>
      </w:r>
      <w:r w:rsidR="00DE17B8">
        <w:rPr>
          <w:rFonts w:ascii="Times New Roman" w:hAnsi="Times New Roman" w:cs="Times New Roman"/>
          <w:sz w:val="24"/>
          <w:szCs w:val="24"/>
        </w:rPr>
        <w:t>duvet</w:t>
      </w:r>
      <w:r>
        <w:rPr>
          <w:rFonts w:ascii="Times New Roman" w:hAnsi="Times New Roman" w:cs="Times New Roman"/>
          <w:sz w:val="24"/>
          <w:szCs w:val="24"/>
        </w:rPr>
        <w:t xml:space="preserve"> will only lead to endless sweating because temperatures rise to over 30 degrees </w:t>
      </w:r>
      <w:r w:rsidR="00D05F83">
        <w:rPr>
          <w:rFonts w:ascii="Times New Roman" w:hAnsi="Times New Roman" w:cs="Times New Roman"/>
          <w:sz w:val="24"/>
          <w:szCs w:val="24"/>
        </w:rPr>
        <w:t>Celsius</w:t>
      </w:r>
      <w:r>
        <w:rPr>
          <w:rFonts w:ascii="Times New Roman" w:hAnsi="Times New Roman" w:cs="Times New Roman"/>
          <w:sz w:val="24"/>
          <w:szCs w:val="24"/>
        </w:rPr>
        <w:t>.</w:t>
      </w:r>
      <w:r w:rsidR="00D05F83">
        <w:rPr>
          <w:rFonts w:ascii="Times New Roman" w:hAnsi="Times New Roman" w:cs="Times New Roman"/>
          <w:sz w:val="24"/>
          <w:szCs w:val="24"/>
        </w:rPr>
        <w:t xml:space="preserve"> </w:t>
      </w:r>
      <w:r w:rsidR="00D21930">
        <w:rPr>
          <w:rFonts w:ascii="Times New Roman" w:hAnsi="Times New Roman" w:cs="Times New Roman"/>
          <w:sz w:val="24"/>
          <w:szCs w:val="24"/>
        </w:rPr>
        <w:t>As such, one can enjoy the cool breeze from the Ocean without necessarily feeling cold.</w:t>
      </w:r>
    </w:p>
    <w:p w14:paraId="7C3947D7" w14:textId="77777777" w:rsidR="00327900" w:rsidRPr="002B2527" w:rsidRDefault="00071152" w:rsidP="00AC18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w:t>
      </w:r>
      <w:r w:rsidR="00DE17B8">
        <w:rPr>
          <w:rFonts w:ascii="Times New Roman" w:hAnsi="Times New Roman" w:cs="Times New Roman"/>
          <w:sz w:val="24"/>
          <w:szCs w:val="24"/>
        </w:rPr>
        <w:t>beautiful</w:t>
      </w:r>
      <w:r>
        <w:rPr>
          <w:rFonts w:ascii="Times New Roman" w:hAnsi="Times New Roman" w:cs="Times New Roman"/>
          <w:sz w:val="24"/>
          <w:szCs w:val="24"/>
        </w:rPr>
        <w:t xml:space="preserve"> </w:t>
      </w:r>
      <w:r w:rsidR="00DE17B8">
        <w:rPr>
          <w:rFonts w:ascii="Times New Roman" w:hAnsi="Times New Roman" w:cs="Times New Roman"/>
          <w:sz w:val="24"/>
          <w:szCs w:val="24"/>
        </w:rPr>
        <w:t>hotels of different classes of people in Mombasa</w:t>
      </w:r>
      <w:r>
        <w:rPr>
          <w:rFonts w:ascii="Times New Roman" w:hAnsi="Times New Roman" w:cs="Times New Roman"/>
          <w:sz w:val="24"/>
          <w:szCs w:val="24"/>
        </w:rPr>
        <w:t xml:space="preserve"> </w:t>
      </w:r>
      <w:r w:rsidR="00DE17B8">
        <w:rPr>
          <w:rFonts w:ascii="Times New Roman" w:hAnsi="Times New Roman" w:cs="Times New Roman"/>
          <w:sz w:val="24"/>
          <w:szCs w:val="24"/>
        </w:rPr>
        <w:t>to ensure everyone is catered for</w:t>
      </w:r>
      <w:r>
        <w:rPr>
          <w:rFonts w:ascii="Times New Roman" w:hAnsi="Times New Roman" w:cs="Times New Roman"/>
          <w:sz w:val="24"/>
          <w:szCs w:val="24"/>
        </w:rPr>
        <w:t xml:space="preserve"> and the people are very friendly. Even though the coastal part of Kenya, which includes Mombasa has more Muslims than Christians, Muslims and </w:t>
      </w:r>
      <w:r w:rsidR="00DE17B8">
        <w:rPr>
          <w:rFonts w:ascii="Times New Roman" w:hAnsi="Times New Roman" w:cs="Times New Roman"/>
          <w:sz w:val="24"/>
          <w:szCs w:val="24"/>
        </w:rPr>
        <w:t>Christians</w:t>
      </w:r>
      <w:r>
        <w:rPr>
          <w:rFonts w:ascii="Times New Roman" w:hAnsi="Times New Roman" w:cs="Times New Roman"/>
          <w:sz w:val="24"/>
          <w:szCs w:val="24"/>
        </w:rPr>
        <w:t xml:space="preserve"> mingle and </w:t>
      </w:r>
      <w:r w:rsidR="00DE17B8">
        <w:rPr>
          <w:rFonts w:ascii="Times New Roman" w:hAnsi="Times New Roman" w:cs="Times New Roman"/>
          <w:sz w:val="24"/>
          <w:szCs w:val="24"/>
        </w:rPr>
        <w:t>enjoy</w:t>
      </w:r>
      <w:r>
        <w:rPr>
          <w:rFonts w:ascii="Times New Roman" w:hAnsi="Times New Roman" w:cs="Times New Roman"/>
          <w:sz w:val="24"/>
          <w:szCs w:val="24"/>
        </w:rPr>
        <w:t xml:space="preserve"> lif</w:t>
      </w:r>
      <w:r>
        <w:rPr>
          <w:rFonts w:ascii="Times New Roman" w:hAnsi="Times New Roman" w:cs="Times New Roman"/>
          <w:sz w:val="24"/>
          <w:szCs w:val="24"/>
        </w:rPr>
        <w:t xml:space="preserve">e together without discrimination. Furthermore, both domestic and international tourists also mingle and </w:t>
      </w:r>
      <w:r w:rsidR="00DE17B8">
        <w:rPr>
          <w:rFonts w:ascii="Times New Roman" w:hAnsi="Times New Roman" w:cs="Times New Roman"/>
          <w:sz w:val="24"/>
          <w:szCs w:val="24"/>
        </w:rPr>
        <w:t>enjoy</w:t>
      </w:r>
      <w:r>
        <w:rPr>
          <w:rFonts w:ascii="Times New Roman" w:hAnsi="Times New Roman" w:cs="Times New Roman"/>
          <w:sz w:val="24"/>
          <w:szCs w:val="24"/>
        </w:rPr>
        <w:t xml:space="preserve"> life together. People from other countries find native </w:t>
      </w:r>
      <w:r w:rsidR="00DE17B8">
        <w:rPr>
          <w:rFonts w:ascii="Times New Roman" w:hAnsi="Times New Roman" w:cs="Times New Roman"/>
          <w:sz w:val="24"/>
          <w:szCs w:val="24"/>
        </w:rPr>
        <w:t>friends</w:t>
      </w:r>
      <w:r>
        <w:rPr>
          <w:rFonts w:ascii="Times New Roman" w:hAnsi="Times New Roman" w:cs="Times New Roman"/>
          <w:sz w:val="24"/>
          <w:szCs w:val="24"/>
        </w:rPr>
        <w:t xml:space="preserve"> and vise versa. Some of the tourists who visited Mombasa years back have refused t</w:t>
      </w:r>
      <w:r>
        <w:rPr>
          <w:rFonts w:ascii="Times New Roman" w:hAnsi="Times New Roman" w:cs="Times New Roman"/>
          <w:sz w:val="24"/>
          <w:szCs w:val="24"/>
        </w:rPr>
        <w:t xml:space="preserve">o return to </w:t>
      </w:r>
      <w:r w:rsidR="00DE17B8">
        <w:rPr>
          <w:rFonts w:ascii="Times New Roman" w:hAnsi="Times New Roman" w:cs="Times New Roman"/>
          <w:sz w:val="24"/>
          <w:szCs w:val="24"/>
        </w:rPr>
        <w:t>their</w:t>
      </w:r>
      <w:r>
        <w:rPr>
          <w:rFonts w:ascii="Times New Roman" w:hAnsi="Times New Roman" w:cs="Times New Roman"/>
          <w:sz w:val="24"/>
          <w:szCs w:val="24"/>
        </w:rPr>
        <w:t xml:space="preserve"> home countries and have even acquired Kenyan citizenship.</w:t>
      </w:r>
      <w:r w:rsidR="00845F9D">
        <w:rPr>
          <w:rFonts w:ascii="Times New Roman" w:hAnsi="Times New Roman" w:cs="Times New Roman"/>
          <w:sz w:val="24"/>
          <w:szCs w:val="24"/>
        </w:rPr>
        <w:t xml:space="preserve"> </w:t>
      </w:r>
      <w:r w:rsidR="005A3599" w:rsidRPr="005A3599">
        <w:rPr>
          <w:rFonts w:ascii="Times New Roman" w:hAnsi="Times New Roman" w:cs="Times New Roman"/>
          <w:sz w:val="24"/>
          <w:szCs w:val="24"/>
        </w:rPr>
        <w:t>Mombasa knows not the native nor foreigner</w:t>
      </w:r>
      <w:r w:rsidR="005A3599">
        <w:rPr>
          <w:rFonts w:ascii="Times New Roman" w:hAnsi="Times New Roman" w:cs="Times New Roman"/>
          <w:sz w:val="24"/>
          <w:szCs w:val="24"/>
        </w:rPr>
        <w:t>;</w:t>
      </w:r>
      <w:r w:rsidR="005A3599" w:rsidRPr="005A3599">
        <w:rPr>
          <w:rFonts w:ascii="Times New Roman" w:hAnsi="Times New Roman" w:cs="Times New Roman"/>
          <w:sz w:val="24"/>
          <w:szCs w:val="24"/>
        </w:rPr>
        <w:t xml:space="preserve"> it offers perfect peace to all.</w:t>
      </w:r>
      <w:r w:rsidR="005A3599">
        <w:rPr>
          <w:rFonts w:ascii="Times New Roman" w:hAnsi="Times New Roman" w:cs="Times New Roman"/>
          <w:sz w:val="24"/>
          <w:szCs w:val="24"/>
        </w:rPr>
        <w:t xml:space="preserve"> </w:t>
      </w:r>
      <w:r w:rsidR="00845F9D">
        <w:rPr>
          <w:rFonts w:ascii="Times New Roman" w:hAnsi="Times New Roman" w:cs="Times New Roman"/>
          <w:sz w:val="24"/>
          <w:szCs w:val="24"/>
        </w:rPr>
        <w:t xml:space="preserve">The Swahili </w:t>
      </w:r>
      <w:r w:rsidR="00DE17B8">
        <w:rPr>
          <w:rFonts w:ascii="Times New Roman" w:hAnsi="Times New Roman" w:cs="Times New Roman"/>
          <w:sz w:val="24"/>
          <w:szCs w:val="24"/>
        </w:rPr>
        <w:t>people</w:t>
      </w:r>
      <w:r w:rsidR="00845F9D">
        <w:rPr>
          <w:rFonts w:ascii="Times New Roman" w:hAnsi="Times New Roman" w:cs="Times New Roman"/>
          <w:sz w:val="24"/>
          <w:szCs w:val="24"/>
        </w:rPr>
        <w:t xml:space="preserve"> themselves call it “Mombasa Raha”, which are Swahili </w:t>
      </w:r>
      <w:r w:rsidR="005A3599">
        <w:rPr>
          <w:rFonts w:ascii="Times New Roman" w:hAnsi="Times New Roman" w:cs="Times New Roman"/>
          <w:sz w:val="24"/>
          <w:szCs w:val="24"/>
        </w:rPr>
        <w:t>w</w:t>
      </w:r>
      <w:r w:rsidR="00845F9D">
        <w:rPr>
          <w:rFonts w:ascii="Times New Roman" w:hAnsi="Times New Roman" w:cs="Times New Roman"/>
          <w:sz w:val="24"/>
          <w:szCs w:val="24"/>
        </w:rPr>
        <w:t>ords meaning Mombasa</w:t>
      </w:r>
      <w:r w:rsidR="00FC7479">
        <w:rPr>
          <w:rFonts w:ascii="Times New Roman" w:hAnsi="Times New Roman" w:cs="Times New Roman"/>
          <w:sz w:val="24"/>
          <w:szCs w:val="24"/>
        </w:rPr>
        <w:t xml:space="preserve"> is</w:t>
      </w:r>
      <w:r w:rsidR="00845F9D">
        <w:rPr>
          <w:rFonts w:ascii="Times New Roman" w:hAnsi="Times New Roman" w:cs="Times New Roman"/>
          <w:sz w:val="24"/>
          <w:szCs w:val="24"/>
        </w:rPr>
        <w:t xml:space="preserve"> a place of happiness. </w:t>
      </w:r>
      <w:r w:rsidR="00DE17B8">
        <w:rPr>
          <w:rFonts w:ascii="Times New Roman" w:hAnsi="Times New Roman" w:cs="Times New Roman"/>
          <w:sz w:val="24"/>
          <w:szCs w:val="24"/>
        </w:rPr>
        <w:t>Indeed,</w:t>
      </w:r>
      <w:r w:rsidR="00845F9D">
        <w:rPr>
          <w:rFonts w:ascii="Times New Roman" w:hAnsi="Times New Roman" w:cs="Times New Roman"/>
          <w:sz w:val="24"/>
          <w:szCs w:val="24"/>
        </w:rPr>
        <w:t xml:space="preserve"> </w:t>
      </w:r>
      <w:r w:rsidR="00DE17B8">
        <w:rPr>
          <w:rFonts w:ascii="Times New Roman" w:hAnsi="Times New Roman" w:cs="Times New Roman"/>
          <w:sz w:val="24"/>
          <w:szCs w:val="24"/>
        </w:rPr>
        <w:t>Mombasa</w:t>
      </w:r>
      <w:r w:rsidR="00845F9D">
        <w:rPr>
          <w:rFonts w:ascii="Times New Roman" w:hAnsi="Times New Roman" w:cs="Times New Roman"/>
          <w:sz w:val="24"/>
          <w:szCs w:val="24"/>
        </w:rPr>
        <w:t xml:space="preserve"> is the hive of Kenyan Sweetness</w:t>
      </w:r>
      <w:r w:rsidR="005A3599">
        <w:rPr>
          <w:rFonts w:ascii="Times New Roman" w:hAnsi="Times New Roman" w:cs="Times New Roman"/>
          <w:sz w:val="24"/>
          <w:szCs w:val="24"/>
        </w:rPr>
        <w:t>.</w:t>
      </w:r>
    </w:p>
    <w:sectPr w:rsidR="00327900" w:rsidRPr="002B2527" w:rsidSect="00994A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30A08A" w14:textId="77777777" w:rsidR="00071152" w:rsidRDefault="00071152">
      <w:pPr>
        <w:spacing w:after="0" w:line="240" w:lineRule="auto"/>
      </w:pPr>
      <w:r>
        <w:separator/>
      </w:r>
    </w:p>
  </w:endnote>
  <w:endnote w:type="continuationSeparator" w:id="0">
    <w:p w14:paraId="41A22A3E" w14:textId="77777777" w:rsidR="00071152" w:rsidRDefault="00071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05B67F" w14:textId="77777777" w:rsidR="00071152" w:rsidRDefault="00071152">
      <w:pPr>
        <w:spacing w:after="0" w:line="240" w:lineRule="auto"/>
      </w:pPr>
      <w:r>
        <w:separator/>
      </w:r>
    </w:p>
  </w:footnote>
  <w:footnote w:type="continuationSeparator" w:id="0">
    <w:p w14:paraId="656BB279" w14:textId="77777777" w:rsidR="00071152" w:rsidRDefault="000711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31079879"/>
      <w:docPartObj>
        <w:docPartGallery w:val="Page Numbers (Top of Page)"/>
        <w:docPartUnique/>
      </w:docPartObj>
    </w:sdtPr>
    <w:sdtEndPr>
      <w:rPr>
        <w:noProof/>
      </w:rPr>
    </w:sdtEndPr>
    <w:sdtContent>
      <w:p w14:paraId="6EB4FCA0" w14:textId="77777777" w:rsidR="00994A96" w:rsidRPr="00994A96" w:rsidRDefault="00071152">
        <w:pPr>
          <w:pStyle w:val="Header"/>
          <w:jc w:val="right"/>
          <w:rPr>
            <w:rFonts w:ascii="Times New Roman" w:hAnsi="Times New Roman" w:cs="Times New Roman"/>
          </w:rPr>
        </w:pPr>
        <w:r w:rsidRPr="00994A96">
          <w:rPr>
            <w:rFonts w:ascii="Times New Roman" w:hAnsi="Times New Roman" w:cs="Times New Roman"/>
          </w:rPr>
          <w:t xml:space="preserve">MOMBASA, THE HIVE OF KENYAN SWEETNESS </w:t>
        </w:r>
        <w:r>
          <w:rPr>
            <w:rFonts w:ascii="Times New Roman" w:hAnsi="Times New Roman" w:cs="Times New Roman"/>
          </w:rPr>
          <w:t xml:space="preserve">                                                                              </w:t>
        </w:r>
        <w:r w:rsidRPr="00994A96">
          <w:rPr>
            <w:rFonts w:ascii="Times New Roman" w:hAnsi="Times New Roman" w:cs="Times New Roman"/>
          </w:rPr>
          <w:fldChar w:fldCharType="begin"/>
        </w:r>
        <w:r w:rsidRPr="00994A96">
          <w:rPr>
            <w:rFonts w:ascii="Times New Roman" w:hAnsi="Times New Roman" w:cs="Times New Roman"/>
          </w:rPr>
          <w:instrText xml:space="preserve"> PAGE </w:instrText>
        </w:r>
        <w:r w:rsidRPr="00994A96">
          <w:rPr>
            <w:rFonts w:ascii="Times New Roman" w:hAnsi="Times New Roman" w:cs="Times New Roman"/>
          </w:rPr>
          <w:instrText xml:space="preserve">  \* MERGEFORMAT </w:instrText>
        </w:r>
        <w:r w:rsidRPr="00994A96">
          <w:rPr>
            <w:rFonts w:ascii="Times New Roman" w:hAnsi="Times New Roman" w:cs="Times New Roman"/>
          </w:rPr>
          <w:fldChar w:fldCharType="separate"/>
        </w:r>
        <w:r w:rsidRPr="00994A96">
          <w:rPr>
            <w:rFonts w:ascii="Times New Roman" w:hAnsi="Times New Roman" w:cs="Times New Roman"/>
            <w:noProof/>
          </w:rPr>
          <w:t>2</w:t>
        </w:r>
        <w:r w:rsidRPr="00994A96">
          <w:rPr>
            <w:rFonts w:ascii="Times New Roman" w:hAnsi="Times New Roman" w:cs="Times New Roman"/>
            <w:noProof/>
          </w:rPr>
          <w:fldChar w:fldCharType="end"/>
        </w:r>
      </w:p>
    </w:sdtContent>
  </w:sdt>
  <w:p w14:paraId="304C6D27" w14:textId="77777777" w:rsidR="00994A96" w:rsidRDefault="00994A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56475040"/>
      <w:docPartObj>
        <w:docPartGallery w:val="Page Numbers (Top of Page)"/>
        <w:docPartUnique/>
      </w:docPartObj>
    </w:sdtPr>
    <w:sdtEndPr>
      <w:rPr>
        <w:noProof/>
      </w:rPr>
    </w:sdtEndPr>
    <w:sdtContent>
      <w:p w14:paraId="6159ED6F" w14:textId="77777777" w:rsidR="00994A96" w:rsidRPr="00994A96" w:rsidRDefault="00071152">
        <w:pPr>
          <w:pStyle w:val="Header"/>
          <w:jc w:val="right"/>
          <w:rPr>
            <w:rFonts w:ascii="Times New Roman" w:hAnsi="Times New Roman" w:cs="Times New Roman"/>
          </w:rPr>
        </w:pPr>
        <w:r>
          <w:rPr>
            <w:rFonts w:ascii="Times New Roman" w:hAnsi="Times New Roman" w:cs="Times New Roman"/>
          </w:rPr>
          <w:t xml:space="preserve">Running head: </w:t>
        </w:r>
        <w:r w:rsidRPr="00994A96">
          <w:rPr>
            <w:rFonts w:ascii="Times New Roman" w:hAnsi="Times New Roman" w:cs="Times New Roman"/>
          </w:rPr>
          <w:t xml:space="preserve">MOMBASA, THE HIVE OF KENYAN SWEETNESS </w:t>
        </w:r>
        <w:r>
          <w:rPr>
            <w:rFonts w:ascii="Times New Roman" w:hAnsi="Times New Roman" w:cs="Times New Roman"/>
          </w:rPr>
          <w:t xml:space="preserve">                                                     </w:t>
        </w:r>
        <w:r w:rsidRPr="00994A96">
          <w:rPr>
            <w:rFonts w:ascii="Times New Roman" w:hAnsi="Times New Roman" w:cs="Times New Roman"/>
          </w:rPr>
          <w:fldChar w:fldCharType="begin"/>
        </w:r>
        <w:r w:rsidRPr="00994A96">
          <w:rPr>
            <w:rFonts w:ascii="Times New Roman" w:hAnsi="Times New Roman" w:cs="Times New Roman"/>
          </w:rPr>
          <w:instrText xml:space="preserve"> PAGE   \* MERGEFORMAT </w:instrText>
        </w:r>
        <w:r w:rsidRPr="00994A96">
          <w:rPr>
            <w:rFonts w:ascii="Times New Roman" w:hAnsi="Times New Roman" w:cs="Times New Roman"/>
          </w:rPr>
          <w:fldChar w:fldCharType="separate"/>
        </w:r>
        <w:r w:rsidRPr="00994A96">
          <w:rPr>
            <w:rFonts w:ascii="Times New Roman" w:hAnsi="Times New Roman" w:cs="Times New Roman"/>
            <w:noProof/>
          </w:rPr>
          <w:t>2</w:t>
        </w:r>
        <w:r w:rsidRPr="00994A96">
          <w:rPr>
            <w:rFonts w:ascii="Times New Roman" w:hAnsi="Times New Roman" w:cs="Times New Roman"/>
            <w:noProof/>
          </w:rPr>
          <w:fldChar w:fldCharType="end"/>
        </w:r>
      </w:p>
    </w:sdtContent>
  </w:sdt>
  <w:p w14:paraId="51F6A127" w14:textId="77777777" w:rsidR="00994A96" w:rsidRDefault="00994A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527"/>
    <w:rsid w:val="0003648F"/>
    <w:rsid w:val="00071152"/>
    <w:rsid w:val="001558DF"/>
    <w:rsid w:val="001E7BAB"/>
    <w:rsid w:val="00267EF3"/>
    <w:rsid w:val="002B2527"/>
    <w:rsid w:val="002F0F00"/>
    <w:rsid w:val="0031640E"/>
    <w:rsid w:val="00327900"/>
    <w:rsid w:val="00446C21"/>
    <w:rsid w:val="00574A8F"/>
    <w:rsid w:val="005A3599"/>
    <w:rsid w:val="0068055E"/>
    <w:rsid w:val="00845F9D"/>
    <w:rsid w:val="009044E7"/>
    <w:rsid w:val="00994A96"/>
    <w:rsid w:val="009F6C8B"/>
    <w:rsid w:val="00A0363B"/>
    <w:rsid w:val="00AC188C"/>
    <w:rsid w:val="00BC459B"/>
    <w:rsid w:val="00C93648"/>
    <w:rsid w:val="00D00763"/>
    <w:rsid w:val="00D05F83"/>
    <w:rsid w:val="00D21930"/>
    <w:rsid w:val="00D53752"/>
    <w:rsid w:val="00D60F71"/>
    <w:rsid w:val="00DE17B8"/>
    <w:rsid w:val="00DF45D1"/>
    <w:rsid w:val="00FC7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0CE555-9493-4D26-B53D-223E0A313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4A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A96"/>
  </w:style>
  <w:style w:type="paragraph" w:styleId="Footer">
    <w:name w:val="footer"/>
    <w:basedOn w:val="Normal"/>
    <w:link w:val="FooterChar"/>
    <w:uiPriority w:val="99"/>
    <w:unhideWhenUsed/>
    <w:rsid w:val="00994A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A9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60F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0F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23</cp:revision>
  <dcterms:created xsi:type="dcterms:W3CDTF">2018-09-26T21:10:00Z</dcterms:created>
  <dcterms:modified xsi:type="dcterms:W3CDTF">2018-09-26T22:10:00Z</dcterms:modified>
</cp:coreProperties>
</file>